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9DF7A" w14:textId="77777777" w:rsidR="005A6768" w:rsidRDefault="005A6768" w:rsidP="005A6768">
      <w:pP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</w:p>
    <w:p w14:paraId="3DDF1CD8" w14:textId="77777777" w:rsidR="00DD2A74" w:rsidRPr="005A6768" w:rsidRDefault="005A6768" w:rsidP="005A6768">
      <w:pP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Natalie Gillum, VFC VP</w:t>
      </w:r>
    </w:p>
    <w:p w14:paraId="336255EC" w14:textId="77777777" w:rsidR="005A6768" w:rsidRDefault="005A6768" w:rsidP="005A6768">
      <w:pPr>
        <w:jc w:val="center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VFC Radio and TV PSAs</w:t>
      </w:r>
    </w:p>
    <w:p w14:paraId="5E871533" w14:textId="77777777" w:rsidR="005A6768" w:rsidRPr="005A6768" w:rsidRDefault="00DD2A74" w:rsidP="00DD2A74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AB51091" wp14:editId="0F4996DF">
            <wp:extent cx="952789" cy="8775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25-02-16 at 11.38.45 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90" cy="97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536E4" w14:textId="77777777" w:rsidR="005A6768" w:rsidRPr="005A6768" w:rsidRDefault="005A6768" w:rsidP="005A6768"/>
    <w:p w14:paraId="1D57C237" w14:textId="77777777" w:rsidR="005A6768" w:rsidRPr="005A6768" w:rsidRDefault="005A6768" w:rsidP="005A676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207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15</w:t>
      </w:r>
      <w:r w:rsidRPr="005A67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</w:t>
      </w:r>
      <w:r w:rsidRPr="009207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second radio PSA </w:t>
      </w:r>
    </w:p>
    <w:p w14:paraId="4AC27559" w14:textId="77777777" w:rsidR="005A6768" w:rsidRPr="005A6768" w:rsidRDefault="005A6768" w:rsidP="005A676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1CA81B" w14:textId="732E66D8" w:rsidR="005A6768" w:rsidRPr="00920738" w:rsidRDefault="005A6768" w:rsidP="005A676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7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Behind every hit song is a songwriter who deserves </w:t>
      </w:r>
      <w:r w:rsidR="005E21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5A67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livable </w:t>
      </w:r>
      <w:r w:rsidR="005E21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wage</w:t>
      </w:r>
      <w:r w:rsidRPr="005A67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5E21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67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Voices for Creators fights for fair compensation and resources for songwriters, composers and producers. Support music creators </w:t>
      </w:r>
      <w:r w:rsidR="00E94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by visiting </w:t>
      </w:r>
      <w:r w:rsidRPr="005A67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VoicesForCreators.org today. </w:t>
      </w:r>
    </w:p>
    <w:p w14:paraId="6369E64E" w14:textId="77777777" w:rsidR="005A6768" w:rsidRPr="00920738" w:rsidRDefault="005A6768" w:rsidP="005A676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B517A6" w14:textId="77777777" w:rsidR="005A6768" w:rsidRPr="005A6768" w:rsidRDefault="005A6768" w:rsidP="005A676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207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30-second radio PSA </w:t>
      </w:r>
    </w:p>
    <w:p w14:paraId="6E5928EC" w14:textId="77777777" w:rsidR="005A6768" w:rsidRPr="005A6768" w:rsidRDefault="005A6768" w:rsidP="005A676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83DC0B" w14:textId="4967F5EB" w:rsidR="005A6768" w:rsidRPr="005A6768" w:rsidRDefault="005A6768" w:rsidP="005A676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67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Every chart-topping hit</w:t>
      </w:r>
      <w:r w:rsidR="00E94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EA5A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iconic</w:t>
      </w:r>
      <w:r w:rsidRPr="005A67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melody</w:t>
      </w:r>
      <w:r w:rsidR="00E94A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67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start with a songwriter. Too often, songwriters do not receive fair pay </w:t>
      </w:r>
      <w:r w:rsidR="00EA5A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 recognition </w:t>
      </w:r>
      <w:r w:rsidRPr="005A67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their work. Voices for Creators is fighting for fair compensation and resources for songwriters, composers and producers. Join is in making a difference. Visit VoicesForCreators.org and stand up for the professionals behind the music.</w:t>
      </w:r>
    </w:p>
    <w:p w14:paraId="769D8B01" w14:textId="77777777" w:rsidR="005A6768" w:rsidRPr="005A6768" w:rsidRDefault="005A6768" w:rsidP="005A676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EA8CB1" w14:textId="77777777" w:rsidR="005A6768" w:rsidRPr="005A6768" w:rsidRDefault="005A6768" w:rsidP="005A676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A67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30-second TV PSA</w:t>
      </w:r>
    </w:p>
    <w:p w14:paraId="0524285D" w14:textId="77777777" w:rsidR="005A6768" w:rsidRPr="005A6768" w:rsidRDefault="005A6768" w:rsidP="005A6768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6768" w:rsidRPr="005A6768" w14:paraId="19D7D2C7" w14:textId="77777777" w:rsidTr="00CB470E">
        <w:tc>
          <w:tcPr>
            <w:tcW w:w="4675" w:type="dxa"/>
          </w:tcPr>
          <w:p w14:paraId="572D24E4" w14:textId="77777777" w:rsidR="005A6768" w:rsidRPr="005A6768" w:rsidRDefault="005A6768" w:rsidP="00CB470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A676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Video</w:t>
            </w:r>
          </w:p>
        </w:tc>
        <w:tc>
          <w:tcPr>
            <w:tcW w:w="4675" w:type="dxa"/>
          </w:tcPr>
          <w:p w14:paraId="79ED2600" w14:textId="77777777" w:rsidR="005A6768" w:rsidRPr="005A6768" w:rsidRDefault="005A6768" w:rsidP="00CB470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A676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Audio (Voiceover)</w:t>
            </w:r>
          </w:p>
        </w:tc>
      </w:tr>
      <w:tr w:rsidR="005A6768" w:rsidRPr="005A6768" w14:paraId="1E87FEFD" w14:textId="77777777" w:rsidTr="00CB470E">
        <w:tc>
          <w:tcPr>
            <w:tcW w:w="4675" w:type="dxa"/>
          </w:tcPr>
          <w:p w14:paraId="07BDCAAD" w14:textId="77777777" w:rsidR="005A6768" w:rsidRPr="005A6768" w:rsidRDefault="005A6768" w:rsidP="00CB47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6768">
              <w:rPr>
                <w:rFonts w:ascii="Times New Roman" w:eastAsia="Times New Roman" w:hAnsi="Times New Roman" w:cs="Times New Roman"/>
                <w:color w:val="000000" w:themeColor="text1"/>
              </w:rPr>
              <w:t>Shot of concert transitions to shot of songwriter writing lyrics.</w:t>
            </w:r>
          </w:p>
        </w:tc>
        <w:tc>
          <w:tcPr>
            <w:tcW w:w="4675" w:type="dxa"/>
          </w:tcPr>
          <w:p w14:paraId="17151309" w14:textId="77777777" w:rsidR="005A6768" w:rsidRPr="005A6768" w:rsidRDefault="005A6768" w:rsidP="00CB47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6768">
              <w:rPr>
                <w:rFonts w:ascii="Times New Roman" w:eastAsia="Times New Roman" w:hAnsi="Times New Roman" w:cs="Times New Roman"/>
                <w:color w:val="000000" w:themeColor="text1"/>
              </w:rPr>
              <w:t>“Before the lights, before the fame, it all starts with a songwriter.”</w:t>
            </w:r>
          </w:p>
        </w:tc>
      </w:tr>
      <w:tr w:rsidR="005A6768" w:rsidRPr="005A6768" w14:paraId="6E6634BE" w14:textId="77777777" w:rsidTr="00CB470E">
        <w:tc>
          <w:tcPr>
            <w:tcW w:w="4675" w:type="dxa"/>
          </w:tcPr>
          <w:p w14:paraId="624DE4A8" w14:textId="77777777" w:rsidR="005A6768" w:rsidRPr="005A6768" w:rsidRDefault="005A6768" w:rsidP="00CB47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6768">
              <w:rPr>
                <w:rFonts w:ascii="Times New Roman" w:eastAsia="Times New Roman" w:hAnsi="Times New Roman" w:cs="Times New Roman"/>
                <w:color w:val="000000" w:themeColor="text1"/>
              </w:rPr>
              <w:t>Cut to composer working on a melody in a different studio.</w:t>
            </w:r>
          </w:p>
        </w:tc>
        <w:tc>
          <w:tcPr>
            <w:tcW w:w="4675" w:type="dxa"/>
          </w:tcPr>
          <w:p w14:paraId="6149FC70" w14:textId="6E432762" w:rsidR="005A6768" w:rsidRPr="005A6768" w:rsidRDefault="00EA5A36" w:rsidP="00CB47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“The creators behind the melodies you love often go unrecognized and under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compensated”</w:t>
            </w:r>
          </w:p>
        </w:tc>
      </w:tr>
      <w:tr w:rsidR="005A6768" w:rsidRPr="005A6768" w14:paraId="118B7CF1" w14:textId="77777777" w:rsidTr="00CB470E">
        <w:tc>
          <w:tcPr>
            <w:tcW w:w="4675" w:type="dxa"/>
          </w:tcPr>
          <w:p w14:paraId="620257FB" w14:textId="77777777" w:rsidR="005A6768" w:rsidRPr="005A6768" w:rsidRDefault="005A6768" w:rsidP="00CB47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6768">
              <w:rPr>
                <w:rFonts w:ascii="Times New Roman" w:eastAsia="Times New Roman" w:hAnsi="Times New Roman" w:cs="Times New Roman"/>
                <w:color w:val="000000" w:themeColor="text1"/>
              </w:rPr>
              <w:t>Montage of different musicians working in various locations and collaborating.</w:t>
            </w:r>
          </w:p>
        </w:tc>
        <w:tc>
          <w:tcPr>
            <w:tcW w:w="4675" w:type="dxa"/>
          </w:tcPr>
          <w:p w14:paraId="0EF614E0" w14:textId="77777777" w:rsidR="005A6768" w:rsidRPr="005A6768" w:rsidRDefault="005A6768" w:rsidP="00CB47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6768">
              <w:rPr>
                <w:rFonts w:ascii="Times New Roman" w:eastAsia="Times New Roman" w:hAnsi="Times New Roman" w:cs="Times New Roman"/>
                <w:color w:val="000000" w:themeColor="text1"/>
              </w:rPr>
              <w:t>“Voices for Creators fights for fair pay and resources for songwriters, composers and producers.”</w:t>
            </w:r>
          </w:p>
        </w:tc>
      </w:tr>
      <w:tr w:rsidR="005A6768" w:rsidRPr="005A6768" w14:paraId="2819679F" w14:textId="77777777" w:rsidTr="00CB470E">
        <w:tc>
          <w:tcPr>
            <w:tcW w:w="4675" w:type="dxa"/>
          </w:tcPr>
          <w:p w14:paraId="2F44D96E" w14:textId="77777777" w:rsidR="005A6768" w:rsidRPr="005A6768" w:rsidRDefault="005A6768" w:rsidP="00CB47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6768">
              <w:rPr>
                <w:rFonts w:ascii="Times New Roman" w:eastAsia="Times New Roman" w:hAnsi="Times New Roman" w:cs="Times New Roman"/>
                <w:color w:val="000000" w:themeColor="text1"/>
              </w:rPr>
              <w:t>Text on screen: “Support Music’s Creators. Visit VoicesForCreators.org today.</w:t>
            </w:r>
          </w:p>
        </w:tc>
        <w:tc>
          <w:tcPr>
            <w:tcW w:w="4675" w:type="dxa"/>
          </w:tcPr>
          <w:p w14:paraId="7F562D6B" w14:textId="77777777" w:rsidR="005A6768" w:rsidRPr="005A6768" w:rsidRDefault="005A6768" w:rsidP="00CB47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A6768">
              <w:rPr>
                <w:rFonts w:ascii="Times New Roman" w:eastAsia="Times New Roman" w:hAnsi="Times New Roman" w:cs="Times New Roman"/>
                <w:color w:val="000000" w:themeColor="text1"/>
              </w:rPr>
              <w:t>“Join us. Stand up for the voices behind the music. Visit VoicesForCreators.org today.”</w:t>
            </w:r>
          </w:p>
        </w:tc>
      </w:tr>
    </w:tbl>
    <w:p w14:paraId="71A8FB14" w14:textId="77777777" w:rsidR="006D597E" w:rsidRPr="005A6768" w:rsidRDefault="006D597E" w:rsidP="00DD2A7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597E" w:rsidRPr="005A6768">
      <w:footerReference w:type="default" r:id="rId8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6A715" w14:textId="77777777" w:rsidR="002469ED" w:rsidRDefault="002469ED">
      <w:r>
        <w:separator/>
      </w:r>
    </w:p>
    <w:p w14:paraId="681483F4" w14:textId="77777777" w:rsidR="002469ED" w:rsidRDefault="002469ED"/>
  </w:endnote>
  <w:endnote w:type="continuationSeparator" w:id="0">
    <w:p w14:paraId="6E10614A" w14:textId="77777777" w:rsidR="002469ED" w:rsidRDefault="002469ED">
      <w:r>
        <w:continuationSeparator/>
      </w:r>
    </w:p>
    <w:p w14:paraId="057147CD" w14:textId="77777777" w:rsidR="002469ED" w:rsidRDefault="002469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9BE2C" w14:textId="77777777" w:rsidR="006D597E" w:rsidRDefault="0022777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CDFE1" w14:textId="77777777" w:rsidR="002469ED" w:rsidRDefault="002469ED">
      <w:r>
        <w:separator/>
      </w:r>
    </w:p>
    <w:p w14:paraId="7A456B10" w14:textId="77777777" w:rsidR="002469ED" w:rsidRDefault="002469ED"/>
  </w:footnote>
  <w:footnote w:type="continuationSeparator" w:id="0">
    <w:p w14:paraId="4F325D30" w14:textId="77777777" w:rsidR="002469ED" w:rsidRDefault="002469ED">
      <w:r>
        <w:continuationSeparator/>
      </w:r>
    </w:p>
    <w:p w14:paraId="5A2DDE3E" w14:textId="77777777" w:rsidR="002469ED" w:rsidRDefault="002469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68"/>
    <w:rsid w:val="0022777E"/>
    <w:rsid w:val="002469ED"/>
    <w:rsid w:val="005A6768"/>
    <w:rsid w:val="005E21F5"/>
    <w:rsid w:val="006D597E"/>
    <w:rsid w:val="00771513"/>
    <w:rsid w:val="00AB73F5"/>
    <w:rsid w:val="00DD2A74"/>
    <w:rsid w:val="00E94A82"/>
    <w:rsid w:val="00EA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98038"/>
  <w15:chartTrackingRefBased/>
  <w15:docId w15:val="{0B513F60-8B58-9C43-B856-0FE2248C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table" w:styleId="TableGrid">
    <w:name w:val="Table Grid"/>
    <w:basedOn w:val="TableNormal"/>
    <w:uiPriority w:val="39"/>
    <w:rsid w:val="005A6768"/>
    <w:pPr>
      <w:spacing w:after="0" w:line="240" w:lineRule="auto"/>
    </w:pPr>
    <w:rPr>
      <w:color w:val="auto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ataliegillum/Library/Containers/com.microsoft.Word/Data/Library/Application%20Support/Microsoft/Office/16.0/DTS/en-US%7b6D6BEAA0-DCA6-DA46-AACF-80D9175D2099%7d/%7bA3423AD4-81E2-6841-A08E-09D0D39D483D%7dtf1000208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{A3423AD4-81E2-6841-A08E-09D0D39D483D}tf10002086.dotx</Template>
  <TotalTime>20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Natalie Gillum</cp:lastModifiedBy>
  <cp:revision>5</cp:revision>
  <dcterms:created xsi:type="dcterms:W3CDTF">2025-03-31T19:24:00Z</dcterms:created>
  <dcterms:modified xsi:type="dcterms:W3CDTF">2025-04-01T16:04:00Z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